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680C8B" w:rsidTr="000F794C">
        <w:trPr>
          <w:trHeight w:val="1833"/>
        </w:trPr>
        <w:tc>
          <w:tcPr>
            <w:tcW w:w="5016" w:type="dxa"/>
          </w:tcPr>
          <w:p w:rsidR="00680C8B" w:rsidRDefault="00680C8B" w:rsidP="000F794C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FE01970" wp14:editId="733C9728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680C8B" w:rsidRDefault="00680C8B" w:rsidP="000F794C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680C8B" w:rsidRDefault="00680C8B" w:rsidP="000F79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680C8B" w:rsidRDefault="00680C8B" w:rsidP="000F794C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680C8B" w:rsidRDefault="00680C8B" w:rsidP="000F794C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680C8B" w:rsidRDefault="00680C8B" w:rsidP="000F794C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680C8B" w:rsidRDefault="00680C8B" w:rsidP="000F794C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680C8B" w:rsidRDefault="00680C8B" w:rsidP="000F794C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680C8B" w:rsidRDefault="00680C8B" w:rsidP="000F794C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680C8B" w:rsidRDefault="00680C8B" w:rsidP="000F794C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680C8B" w:rsidRDefault="00680C8B" w:rsidP="000F794C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680C8B" w:rsidTr="000F794C">
        <w:trPr>
          <w:cantSplit/>
        </w:trPr>
        <w:tc>
          <w:tcPr>
            <w:tcW w:w="10173" w:type="dxa"/>
            <w:gridSpan w:val="2"/>
            <w:hideMark/>
          </w:tcPr>
          <w:p w:rsidR="00680C8B" w:rsidRDefault="00680C8B" w:rsidP="000F794C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680C8B" w:rsidRDefault="00680C8B" w:rsidP="00680C8B">
      <w:pPr>
        <w:ind w:left="-57"/>
        <w:rPr>
          <w:sz w:val="4"/>
          <w:lang w:val="tt-RU"/>
        </w:rPr>
      </w:pPr>
    </w:p>
    <w:p w:rsidR="00680C8B" w:rsidRDefault="00680C8B" w:rsidP="00680C8B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D78146B" wp14:editId="32B44C2D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735D2" id="Прямая соединительная линия 1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AQqOPl&#10;TgIAAFsEAAAOAAAAAAAAAAAAAAAAAC4CAABkcnMvZTJvRG9jLnhtbFBLAQItABQABgAIAAAAIQDv&#10;FGCb2QAAAAQBAAAPAAAAAAAAAAAAAAAAAKgEAABkcnMvZG93bnJldi54bWxQSwUGAAAAAAQABADz&#10;AAAArgUAAAAA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680C8B" w:rsidTr="000F794C">
        <w:trPr>
          <w:trHeight w:val="321"/>
          <w:jc w:val="center"/>
        </w:trPr>
        <w:tc>
          <w:tcPr>
            <w:tcW w:w="4838" w:type="dxa"/>
            <w:hideMark/>
          </w:tcPr>
          <w:p w:rsidR="00680C8B" w:rsidRDefault="00680C8B" w:rsidP="000F794C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680C8B" w:rsidRDefault="00680C8B" w:rsidP="000F794C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680C8B" w:rsidRDefault="00680C8B" w:rsidP="00680C8B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24.01.2020                         пгт. Рыбная Слобода                  № 08пи</w:t>
      </w:r>
    </w:p>
    <w:p w:rsidR="00680C8B" w:rsidRDefault="00680C8B" w:rsidP="00680C8B">
      <w:pPr>
        <w:tabs>
          <w:tab w:val="left" w:pos="741"/>
          <w:tab w:val="left" w:pos="10203"/>
        </w:tabs>
        <w:spacing w:after="120"/>
        <w:ind w:right="3825"/>
        <w:jc w:val="both"/>
        <w:rPr>
          <w:bCs/>
          <w:color w:val="000000"/>
          <w:sz w:val="28"/>
          <w:szCs w:val="28"/>
        </w:rPr>
      </w:pPr>
    </w:p>
    <w:p w:rsidR="00680C8B" w:rsidRPr="00856F6B" w:rsidRDefault="00680C8B" w:rsidP="00680C8B">
      <w:pPr>
        <w:tabs>
          <w:tab w:val="left" w:pos="741"/>
          <w:tab w:val="left" w:pos="6379"/>
          <w:tab w:val="left" w:pos="10203"/>
        </w:tabs>
        <w:spacing w:after="120"/>
        <w:ind w:right="3825"/>
        <w:jc w:val="both"/>
        <w:rPr>
          <w:sz w:val="28"/>
        </w:rPr>
      </w:pPr>
      <w:r>
        <w:rPr>
          <w:bCs/>
          <w:color w:val="000000"/>
          <w:sz w:val="28"/>
          <w:szCs w:val="28"/>
        </w:rPr>
        <w:t>О внесении изменений</w:t>
      </w:r>
      <w:r w:rsidRPr="00856F6B">
        <w:rPr>
          <w:bCs/>
          <w:color w:val="000000"/>
          <w:sz w:val="28"/>
          <w:szCs w:val="28"/>
        </w:rPr>
        <w:t xml:space="preserve"> в постановление Исполнительного комитета Рыбно-Слободского муниципального района Республики Татарстан от </w:t>
      </w:r>
      <w:r>
        <w:rPr>
          <w:bCs/>
          <w:color w:val="000000"/>
          <w:sz w:val="28"/>
          <w:szCs w:val="28"/>
        </w:rPr>
        <w:t>11.01.2019</w:t>
      </w:r>
      <w:r w:rsidRPr="00856F6B">
        <w:rPr>
          <w:bCs/>
          <w:color w:val="000000"/>
          <w:sz w:val="28"/>
          <w:szCs w:val="28"/>
        </w:rPr>
        <w:t xml:space="preserve"> №</w:t>
      </w:r>
      <w:r>
        <w:rPr>
          <w:bCs/>
          <w:color w:val="000000"/>
          <w:sz w:val="28"/>
          <w:szCs w:val="28"/>
        </w:rPr>
        <w:t>01</w:t>
      </w:r>
      <w:r w:rsidRPr="00856F6B">
        <w:rPr>
          <w:bCs/>
          <w:color w:val="000000"/>
          <w:sz w:val="28"/>
          <w:szCs w:val="28"/>
        </w:rPr>
        <w:t xml:space="preserve">пи </w:t>
      </w:r>
      <w:r>
        <w:rPr>
          <w:bCs/>
          <w:color w:val="000000"/>
          <w:sz w:val="28"/>
          <w:szCs w:val="28"/>
        </w:rPr>
        <w:t>«О внесении изменений</w:t>
      </w:r>
      <w:r w:rsidRPr="00856F6B">
        <w:rPr>
          <w:bCs/>
          <w:color w:val="000000"/>
          <w:sz w:val="28"/>
          <w:szCs w:val="28"/>
        </w:rPr>
        <w:t xml:space="preserve"> в постановление Исполнительного комитета Рыбно-Слободского муниципального района Республики Татарстан от 23.09.2013 №202пи «</w:t>
      </w:r>
      <w:r w:rsidRPr="00856F6B">
        <w:rPr>
          <w:rFonts w:eastAsia="Calibri"/>
          <w:sz w:val="28"/>
          <w:szCs w:val="28"/>
          <w:lang w:eastAsia="en-US"/>
        </w:rPr>
        <w:t xml:space="preserve">О предоставлении мер социальной поддержки гражданам, имеющим детей, посещающих </w:t>
      </w:r>
      <w:r w:rsidRPr="00856F6B">
        <w:rPr>
          <w:sz w:val="28"/>
          <w:szCs w:val="28"/>
          <w:lang w:eastAsia="en-US"/>
        </w:rPr>
        <w:t>образовательные организации, реализующие образовательную программу дошкольного образования»</w:t>
      </w:r>
    </w:p>
    <w:p w:rsidR="00680C8B" w:rsidRPr="00856F6B" w:rsidRDefault="00680C8B" w:rsidP="00680C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0C8B" w:rsidRPr="00856F6B" w:rsidRDefault="00680C8B" w:rsidP="00680C8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технической ошибкой при проставлении даты документа </w:t>
      </w:r>
      <w:r w:rsidRPr="00856F6B">
        <w:rPr>
          <w:sz w:val="28"/>
          <w:szCs w:val="28"/>
        </w:rPr>
        <w:t>ПОСТАНОВЛЯЮ:</w:t>
      </w:r>
    </w:p>
    <w:p w:rsidR="00680C8B" w:rsidRPr="00856F6B" w:rsidRDefault="00680C8B" w:rsidP="00680C8B">
      <w:pPr>
        <w:ind w:firstLine="709"/>
        <w:jc w:val="both"/>
        <w:rPr>
          <w:color w:val="FF0000"/>
          <w:sz w:val="28"/>
          <w:szCs w:val="28"/>
        </w:rPr>
      </w:pPr>
    </w:p>
    <w:p w:rsidR="00680C8B" w:rsidRDefault="00680C8B" w:rsidP="00680C8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1. </w:t>
      </w:r>
      <w:r>
        <w:rPr>
          <w:sz w:val="28"/>
          <w:szCs w:val="28"/>
        </w:rPr>
        <w:t xml:space="preserve">Внести </w:t>
      </w:r>
      <w:r w:rsidRPr="00856F6B">
        <w:rPr>
          <w:bCs/>
          <w:color w:val="000000"/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 xml:space="preserve"> реквизиты постановления</w:t>
      </w:r>
      <w:r w:rsidRPr="00856F6B">
        <w:rPr>
          <w:bCs/>
          <w:color w:val="000000"/>
          <w:sz w:val="28"/>
          <w:szCs w:val="28"/>
        </w:rPr>
        <w:t xml:space="preserve"> Исполнительного комитета Рыбно-Слободского муниципального района Республики Татарстан от </w:t>
      </w:r>
      <w:r>
        <w:rPr>
          <w:bCs/>
          <w:color w:val="000000"/>
          <w:sz w:val="28"/>
          <w:szCs w:val="28"/>
        </w:rPr>
        <w:t>11.01.2019</w:t>
      </w:r>
      <w:r w:rsidRPr="00856F6B">
        <w:rPr>
          <w:bCs/>
          <w:color w:val="000000"/>
          <w:sz w:val="28"/>
          <w:szCs w:val="28"/>
        </w:rPr>
        <w:t xml:space="preserve"> №</w:t>
      </w:r>
      <w:r>
        <w:rPr>
          <w:bCs/>
          <w:color w:val="000000"/>
          <w:sz w:val="28"/>
          <w:szCs w:val="28"/>
        </w:rPr>
        <w:t>01</w:t>
      </w:r>
      <w:r w:rsidRPr="00856F6B">
        <w:rPr>
          <w:bCs/>
          <w:color w:val="000000"/>
          <w:sz w:val="28"/>
          <w:szCs w:val="28"/>
        </w:rPr>
        <w:t xml:space="preserve">пи </w:t>
      </w:r>
      <w:r>
        <w:rPr>
          <w:bCs/>
          <w:color w:val="000000"/>
          <w:sz w:val="28"/>
          <w:szCs w:val="28"/>
        </w:rPr>
        <w:t>«О внесении изменений</w:t>
      </w:r>
      <w:r w:rsidRPr="00856F6B">
        <w:rPr>
          <w:bCs/>
          <w:color w:val="000000"/>
          <w:sz w:val="28"/>
          <w:szCs w:val="28"/>
        </w:rPr>
        <w:t xml:space="preserve"> в постановление Исполнительного комитета Рыбно-Слободского муниципального района Республики Татарстан от 23.09.2013 №202пи «</w:t>
      </w:r>
      <w:r w:rsidRPr="00856F6B">
        <w:rPr>
          <w:rFonts w:eastAsia="Calibri"/>
          <w:sz w:val="28"/>
          <w:szCs w:val="28"/>
          <w:lang w:eastAsia="en-US"/>
        </w:rPr>
        <w:t xml:space="preserve">О предоставлении мер социальной поддержки гражданам, имеющим детей, посещающих </w:t>
      </w:r>
      <w:r w:rsidRPr="00856F6B">
        <w:rPr>
          <w:sz w:val="28"/>
          <w:szCs w:val="28"/>
          <w:lang w:eastAsia="en-US"/>
        </w:rPr>
        <w:t>образовательные организации, реализующие образовательную программу дошкольного образования</w:t>
      </w:r>
      <w:r>
        <w:rPr>
          <w:sz w:val="28"/>
          <w:szCs w:val="28"/>
        </w:rPr>
        <w:t>» следующие изменения:</w:t>
      </w:r>
    </w:p>
    <w:p w:rsidR="00680C8B" w:rsidRDefault="00680C8B" w:rsidP="00680C8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1.1. дату постановления «</w:t>
      </w:r>
      <w:r>
        <w:rPr>
          <w:bCs/>
          <w:color w:val="000000"/>
          <w:sz w:val="28"/>
          <w:szCs w:val="28"/>
        </w:rPr>
        <w:t>11.01.2019» изменить на «11.01.2020»;</w:t>
      </w:r>
    </w:p>
    <w:p w:rsidR="00680C8B" w:rsidRPr="00856F6B" w:rsidRDefault="00680C8B" w:rsidP="00680C8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дату в грифе утверждения документа </w:t>
      </w:r>
      <w:r>
        <w:rPr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11.01.2019» изменить на «11.01.2020».</w:t>
      </w:r>
    </w:p>
    <w:p w:rsidR="00680C8B" w:rsidRDefault="00680C8B" w:rsidP="00680C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2. </w:t>
      </w:r>
      <w:r w:rsidRPr="00AC3A72">
        <w:rPr>
          <w:sz w:val="28"/>
          <w:szCs w:val="28"/>
        </w:rPr>
        <w:t>Настоящее постановление разместить на официальном сайте Рыбно-Слободского муниципального района Республики Татарстан в информационно-телекоммуникационной сети Интернет по веб-адресу: http://ribnaya-sloboda.tatarstan.ru и на «Официальном портале правовой информации Республики Татарстан» в информационно-телекоммуникационной сети Интернет по веб-адресу: http://pravo.tatarstan.ru.</w:t>
      </w:r>
    </w:p>
    <w:p w:rsidR="00680C8B" w:rsidRDefault="00680C8B" w:rsidP="00680C8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C8B" w:rsidRPr="00440ED5" w:rsidRDefault="00680C8B" w:rsidP="00680C8B">
      <w:pPr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Руководитель</w:t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  <w:t xml:space="preserve">       </w:t>
      </w:r>
      <w:r w:rsidRPr="00856F6B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856F6B">
        <w:rPr>
          <w:sz w:val="28"/>
          <w:szCs w:val="28"/>
        </w:rPr>
        <w:t xml:space="preserve"> </w:t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>
        <w:rPr>
          <w:sz w:val="28"/>
          <w:szCs w:val="28"/>
        </w:rPr>
        <w:t xml:space="preserve">             Р.Л. Исланов</w:t>
      </w:r>
    </w:p>
    <w:sectPr w:rsidR="00680C8B" w:rsidRPr="00440ED5" w:rsidSect="00680C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41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2C41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960A3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0C8B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F6EF3-D1BB-4750-8A46-047BBDCE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Лиля Хасановна</cp:lastModifiedBy>
  <cp:revision>2</cp:revision>
  <dcterms:created xsi:type="dcterms:W3CDTF">2021-04-26T12:57:00Z</dcterms:created>
  <dcterms:modified xsi:type="dcterms:W3CDTF">2021-04-26T12:57:00Z</dcterms:modified>
</cp:coreProperties>
</file>